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6F47" w14:textId="57169480" w:rsidR="009C6867" w:rsidRDefault="008150CF" w:rsidP="00664D7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GP Term 4</w:t>
      </w:r>
      <w:r w:rsidR="009C6867" w:rsidRPr="009C6867">
        <w:rPr>
          <w:rFonts w:ascii="Arial" w:hAnsi="Arial" w:cs="Arial"/>
          <w:b/>
          <w:sz w:val="26"/>
          <w:szCs w:val="26"/>
        </w:rPr>
        <w:t xml:space="preserve"> 201</w:t>
      </w:r>
      <w:r w:rsidR="0086641A">
        <w:rPr>
          <w:rFonts w:ascii="Arial" w:hAnsi="Arial" w:cs="Arial"/>
          <w:b/>
          <w:sz w:val="26"/>
          <w:szCs w:val="26"/>
        </w:rPr>
        <w:t>8</w:t>
      </w:r>
      <w:r w:rsidR="009C6867" w:rsidRPr="009C6867">
        <w:rPr>
          <w:rFonts w:ascii="Arial" w:hAnsi="Arial" w:cs="Arial"/>
          <w:b/>
          <w:sz w:val="26"/>
          <w:szCs w:val="26"/>
        </w:rPr>
        <w:t xml:space="preserve"> – Comprehension – Topic 1: </w:t>
      </w:r>
      <w:r>
        <w:rPr>
          <w:rFonts w:ascii="Arial" w:hAnsi="Arial" w:cs="Arial"/>
          <w:b/>
          <w:sz w:val="26"/>
          <w:szCs w:val="26"/>
        </w:rPr>
        <w:t>Reflective Issues (Positive) –</w:t>
      </w:r>
      <w:r w:rsidR="0086641A">
        <w:rPr>
          <w:rFonts w:ascii="Arial" w:hAnsi="Arial" w:cs="Arial"/>
          <w:b/>
          <w:sz w:val="26"/>
          <w:szCs w:val="26"/>
        </w:rPr>
        <w:t xml:space="preserve"> Happiness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2FDC6C6A" w14:textId="77777777" w:rsidR="004B6F02" w:rsidRPr="00EC772A" w:rsidRDefault="004B6F02" w:rsidP="004B6F0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3637F700" w14:textId="77777777" w:rsidR="004B6F02" w:rsidRPr="00EC772A" w:rsidRDefault="004B6F02" w:rsidP="004B6F02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EC772A">
        <w:rPr>
          <w:rFonts w:ascii="Arial" w:hAnsi="Arial" w:cs="Arial"/>
          <w:bCs/>
          <w:i/>
          <w:iCs/>
        </w:rPr>
        <w:t>Hugh Gugh writes about happiness.</w:t>
      </w:r>
    </w:p>
    <w:tbl>
      <w:tblPr>
        <w:tblStyle w:val="TableGrid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  <w:gridCol w:w="850"/>
      </w:tblGrid>
      <w:tr w:rsidR="004B6F02" w14:paraId="78D644AB" w14:textId="77777777" w:rsidTr="00DA7A36">
        <w:tc>
          <w:tcPr>
            <w:tcW w:w="851" w:type="dxa"/>
          </w:tcPr>
          <w:p w14:paraId="1C0B8256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772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093CDB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772A">
              <w:rPr>
                <w:rFonts w:ascii="Arial" w:hAnsi="Arial" w:cs="Arial"/>
                <w:bCs/>
                <w:sz w:val="20"/>
                <w:szCs w:val="20"/>
              </w:rPr>
              <w:t xml:space="preserve">More than two thousand years ago, Aristotle begins the Nicomachean Ethics, one of his most </w:t>
            </w:r>
          </w:p>
          <w:p w14:paraId="4147F9B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widely read and influential works, by asking what the final good for human beings is. He </w:t>
            </w:r>
          </w:p>
          <w:p w14:paraId="0142B9B9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identifies this final good with happiness, and claims that human good (that is, happiness) is </w:t>
            </w:r>
          </w:p>
          <w:p w14:paraId="77DB928B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activity of the soul in accordance with the best and most perfect virtue, he believes that </w:t>
            </w:r>
          </w:p>
          <w:p w14:paraId="3D91E25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happiness depends on the cultivation of virtue, though his virtues are somewhat more </w:t>
            </w:r>
          </w:p>
          <w:p w14:paraId="20A62FE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individualistic than the essentially social virtues of the Confucians. Hence, Aristotle enshrines </w:t>
            </w:r>
          </w:p>
          <w:p w14:paraId="22887F2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ultimate goal of human life, which is simply happiness: finding a purpose in order to realise </w:t>
            </w:r>
          </w:p>
          <w:p w14:paraId="59BF72BB" w14:textId="77777777" w:rsidR="004B6F02" w:rsidRDefault="004B6F02" w:rsidP="004B6F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your potential, and working on your attitude to attain excellence so that we can find happiness. </w:t>
            </w:r>
          </w:p>
          <w:p w14:paraId="5277BA3D" w14:textId="72CDBC58" w:rsidR="004B6F02" w:rsidRPr="004B6F02" w:rsidRDefault="004B6F02" w:rsidP="004B6F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3095C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EE77B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37674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942B3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4AA630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B6F02" w14:paraId="3595A06A" w14:textId="77777777" w:rsidTr="00DA7A36">
        <w:tc>
          <w:tcPr>
            <w:tcW w:w="851" w:type="dxa"/>
          </w:tcPr>
          <w:p w14:paraId="4F154E07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772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7F5F50C2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Our current obsession with finding happiness today may not be too different from Aristotle’s </w:t>
            </w:r>
          </w:p>
          <w:p w14:paraId="06AA2A1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quest for meaning. Today, however, the emphasis on meaning and virtue seems to be at </w:t>
            </w:r>
          </w:p>
          <w:p w14:paraId="491DD23B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odds with our culture. Modern attitude reveal that we no longer appreciate the cultivation of virtues. Instead, we are now more interested in the frenetic pursuit of a self-gratifying version </w:t>
            </w:r>
          </w:p>
          <w:p w14:paraId="1816F069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of happiness than in the disciplined searched for meaning, even if contemporary research </w:t>
            </w:r>
          </w:p>
          <w:p w14:paraId="4311B0DB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constantly reminds that having purpose and meaning in life increases overall well-being and </w:t>
            </w:r>
          </w:p>
          <w:p w14:paraId="18BA8AB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life satisfaction. Happiness without meaning characteristics a relatively shallow and self-</w:t>
            </w:r>
          </w:p>
          <w:p w14:paraId="4767669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absorbed life. This life typically allows things to go well as our needs and desires are easily</w:t>
            </w:r>
          </w:p>
          <w:p w14:paraId="64D6A05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satisfied, and difficult or taxing entanglements are also conveniently avoided. On top of that, </w:t>
            </w:r>
          </w:p>
          <w:p w14:paraId="18D2176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single-minded pursuit of happiness today is unsurprisingly leaving people less happy, and </w:t>
            </w:r>
          </w:p>
          <w:p w14:paraId="4ED79BA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is very pursuit of happiness that thwarts happiness. </w:t>
            </w:r>
          </w:p>
          <w:p w14:paraId="2D3D8D74" w14:textId="77777777" w:rsidR="004B6F02" w:rsidRPr="004B6F02" w:rsidRDefault="004B6F02" w:rsidP="004B6F02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</w:tcPr>
          <w:p w14:paraId="2D68638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BED0FE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6B64546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079D4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28C7B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82900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DD01AA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4B6F02" w14:paraId="67B723D4" w14:textId="77777777" w:rsidTr="00DA7A36">
        <w:tc>
          <w:tcPr>
            <w:tcW w:w="851" w:type="dxa"/>
          </w:tcPr>
          <w:p w14:paraId="4837CB30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772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1F7AD19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This desperate attempt to be happy has led to the rise of the billion-dollar self-help industry. </w:t>
            </w:r>
          </w:p>
          <w:p w14:paraId="45C88AC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seem to think that happiness is an object that can be purchased, whether in a book, a pill, </w:t>
            </w:r>
          </w:p>
          <w:p w14:paraId="398152E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work-out plan, or a simple to-do list prescribed by a life coach. The self-help industry will </w:t>
            </w:r>
          </w:p>
          <w:p w14:paraId="31565AD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pour forth books promising to make us happier. But the very demand for such books is a </w:t>
            </w:r>
          </w:p>
          <w:p w14:paraId="58E875D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strong indication that they are not working. Here is an important fact: unhappy people make </w:t>
            </w:r>
          </w:p>
          <w:p w14:paraId="68FCF99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these companies a lot of money. This is because unhappy people are easy to control. Our </w:t>
            </w:r>
          </w:p>
          <w:p w14:paraId="4BFF085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society’s emphasis on productivity and work ethic – two by-products of a capitalist and </w:t>
            </w:r>
          </w:p>
          <w:p w14:paraId="11EEE0B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materialist system – keeps people unhappy and then convinces them that the only way out is </w:t>
            </w:r>
          </w:p>
          <w:p w14:paraId="142EDB44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spend their money on “quick fixes”. The truth is that you create suffering each time you </w:t>
            </w:r>
          </w:p>
          <w:p w14:paraId="649E87E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imagine that happiness is an object. You elicit unhappiness each time you search for </w:t>
            </w:r>
          </w:p>
          <w:p w14:paraId="30D1B99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happiness. And the mechanism of this seeking for unhappiness is what reinforces your isolation from its presence. </w:t>
            </w:r>
          </w:p>
          <w:p w14:paraId="30BD3E15" w14:textId="77777777" w:rsidR="004B6F02" w:rsidRPr="00EC772A" w:rsidRDefault="004B6F02" w:rsidP="004B6F02">
            <w:pPr>
              <w:pStyle w:val="ListParagraph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381B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0C9464B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E9418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84ECC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7D7D39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3993C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  <w:p w14:paraId="04E7093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5A6219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72130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4FD08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FE8EBF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4B6F02" w14:paraId="4E83633A" w14:textId="77777777" w:rsidTr="00DA7A36">
        <w:tc>
          <w:tcPr>
            <w:tcW w:w="851" w:type="dxa"/>
          </w:tcPr>
          <w:p w14:paraId="77E6722D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5EB7135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Perhaps, instead of sending people out on a wild goose chase for happiness, we should</w:t>
            </w:r>
          </w:p>
          <w:p w14:paraId="306DFF7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acknowledge that they just need to be treated better. There are benefits to be happy, and</w:t>
            </w:r>
          </w:p>
          <w:p w14:paraId="06EF6D8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economists, behavioural scientists, policy makers and employers are starting to realise that</w:t>
            </w:r>
          </w:p>
          <w:p w14:paraId="2A4984F9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happiness is actually good for business because it makes people more productive. When</w:t>
            </w:r>
          </w:p>
          <w:p w14:paraId="617F0F62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researchers took Fortune’s annual list of ‘Best Companies to Work For’ and compared it over</w:t>
            </w:r>
          </w:p>
          <w:p w14:paraId="627E1504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 with how peer companies performed on the stock market, they found that the top best-</w:t>
            </w:r>
          </w:p>
          <w:p w14:paraId="19F9224E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to-work-for firms outperformed the others, and also that investors often undervalued the</w:t>
            </w:r>
          </w:p>
          <w:p w14:paraId="05A5DABD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intangibles of employee well-being. It is an important piece of research because it shows that</w:t>
            </w:r>
          </w:p>
          <w:p w14:paraId="46C5345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potential cost of raising well-being is more than matched by productivity and increased</w:t>
            </w:r>
          </w:p>
          <w:p w14:paraId="1674CEF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performance.</w:t>
            </w:r>
          </w:p>
          <w:p w14:paraId="3CD12233" w14:textId="77777777" w:rsidR="004B6F02" w:rsidRPr="00C0392B" w:rsidRDefault="004B6F02" w:rsidP="004B6F02">
            <w:pPr>
              <w:pStyle w:val="List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E19D2B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B6C984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5DCEE2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D66662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  <w:p w14:paraId="53226C8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A985D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7FDE4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7DF49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1E5A84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4B6F02" w14:paraId="75C40E71" w14:textId="77777777" w:rsidTr="00DA7A36">
        <w:tc>
          <w:tcPr>
            <w:tcW w:w="851" w:type="dxa"/>
          </w:tcPr>
          <w:p w14:paraId="218289C7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27EC6BBD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With this awareness, a number of modern workplaces that offer fun things to do during their</w:t>
            </w:r>
          </w:p>
          <w:p w14:paraId="33EE005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lunchbreak have also started growing from strength to strength, often citing the ‘work hard </w:t>
            </w:r>
          </w:p>
          <w:p w14:paraId="4C8FB27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play hard’ work ethic as part of their success. Google was among the first large firms to</w:t>
            </w:r>
          </w:p>
          <w:p w14:paraId="3FBD72A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incorporate games tables and fun distractions into its offices. Apart from improving </w:t>
            </w:r>
          </w:p>
          <w:p w14:paraId="61E4C6E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productivity levels, happiness has also helped software developers get better at problem-</w:t>
            </w:r>
          </w:p>
          <w:p w14:paraId="20AED83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solving – a skill highly-prized by businesses today. Another way to nurture happiness is to </w:t>
            </w:r>
          </w:p>
          <w:p w14:paraId="6EA9A97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bosses who value their employees, which in turn generates trust. Google’s willingness </w:t>
            </w:r>
          </w:p>
          <w:p w14:paraId="7DD650B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trust their employees is the factor that has resulted in a small search engine company </w:t>
            </w:r>
          </w:p>
          <w:p w14:paraId="21E3F95E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developing into the global conglomerate it is today. More companies can start targeting </w:t>
            </w:r>
          </w:p>
          <w:p w14:paraId="41E2401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melancholy at work. There can be a stronger engagement of employees to tackle the problem </w:t>
            </w:r>
          </w:p>
          <w:p w14:paraId="1FC2CF3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of a lack of purpose at work, and a sense that work is impinging too much on other aspects </w:t>
            </w:r>
          </w:p>
          <w:p w14:paraId="0F941E5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of life. </w:t>
            </w:r>
          </w:p>
          <w:p w14:paraId="4F0D1B01" w14:textId="77777777" w:rsidR="004B6F02" w:rsidRPr="00EC772A" w:rsidRDefault="004B6F02" w:rsidP="004B6F02">
            <w:pPr>
              <w:pStyle w:val="ListParagraph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1E24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E3CE9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791AD2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06CB5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  <w:p w14:paraId="34B2EB3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F79D49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59EBB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B4780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6EDA93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4B6F02" w14:paraId="7BF66223" w14:textId="77777777" w:rsidTr="00DA7A36">
        <w:tc>
          <w:tcPr>
            <w:tcW w:w="851" w:type="dxa"/>
          </w:tcPr>
          <w:p w14:paraId="7D6B0B7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647" w:type="dxa"/>
          </w:tcPr>
          <w:p w14:paraId="0EA3F5B4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realisation of the importance of happiness in modern societies can also prompt </w:t>
            </w:r>
          </w:p>
          <w:p w14:paraId="4315BEA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policymakers to shift their priorities from the creation of wealth to the creation of good feelings.</w:t>
            </w:r>
          </w:p>
          <w:p w14:paraId="343FD25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 we study the World Happiness Report each year and marvel at Denmark’s remarkable </w:t>
            </w:r>
          </w:p>
          <w:p w14:paraId="0F759DB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achievement, we inevitably start to wonder if the Danes have the formula for happiness. The </w:t>
            </w:r>
          </w:p>
          <w:p w14:paraId="2E2F3E5B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rising popularity of Hygge, a Danish concept for a feeling of comfort and wellness, is indeed </w:t>
            </w:r>
          </w:p>
          <w:p w14:paraId="6578059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hard to miss, and it has become a notable cultural movement with Hygge-lovers all around </w:t>
            </w:r>
          </w:p>
          <w:p w14:paraId="487B7E92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world. But perhaps happiness is not found in an abstract and foreign concept. Happiness </w:t>
            </w:r>
          </w:p>
          <w:p w14:paraId="44B3858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instead be measured using objective indicators, such as data on crime, civic engagement, </w:t>
            </w:r>
          </w:p>
          <w:p w14:paraId="3616416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health. Not only do the Danes have Hygge, they have a stable government, low levels of </w:t>
            </w:r>
          </w:p>
          <w:p w14:paraId="0ED77FC2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corruption, and access to high-quality education and healthcare. Even if the country has the </w:t>
            </w:r>
          </w:p>
          <w:p w14:paraId="7C4CF49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highest taxes in the world, the vast majority of Danes happily pay these taxes as they believe </w:t>
            </w:r>
          </w:p>
          <w:p w14:paraId="2F4F364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higher taxes can create a better society. Indulging in abstract ideas can be fun. But policies </w:t>
            </w:r>
          </w:p>
          <w:p w14:paraId="0CE1B59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that are empowering and inclusive can help us in more tangible ways. </w:t>
            </w:r>
          </w:p>
          <w:p w14:paraId="1FABDC7B" w14:textId="77777777" w:rsidR="004B6F02" w:rsidRPr="00EC772A" w:rsidRDefault="004B6F02" w:rsidP="004B6F02">
            <w:pPr>
              <w:pStyle w:val="ListParagraph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F360ED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E3EB6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  <w:p w14:paraId="7DCAA914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C55C6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5AF4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D33AC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8285E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  <w:p w14:paraId="71591104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EEB59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B88A4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9D1F9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D16402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</w:tr>
      <w:tr w:rsidR="004B6F02" w14:paraId="594D64B1" w14:textId="77777777" w:rsidTr="00DA7A36">
        <w:tc>
          <w:tcPr>
            <w:tcW w:w="851" w:type="dxa"/>
          </w:tcPr>
          <w:p w14:paraId="361FC88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14:paraId="7C5C08E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But we cannot confuse such systemic unfairness with self-imposed misery. Some choose to </w:t>
            </w:r>
          </w:p>
          <w:p w14:paraId="71CE7269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believe that there is nothing they can do to solve their problems and this victim mentality leads </w:t>
            </w:r>
          </w:p>
          <w:p w14:paraId="180826F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them to blame others for their problems, or blame outside circumstances. What if we all had </w:t>
            </w:r>
          </w:p>
          <w:p w14:paraId="0BCAF50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very practical formula for happiness? After 40 years of research, social scientists can now </w:t>
            </w:r>
          </w:p>
          <w:p w14:paraId="04278CC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attribute happiness to three major sources: genes, events, and values. Before we start </w:t>
            </w:r>
          </w:p>
          <w:p w14:paraId="7C4F6ED9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blaming our parents and the society for our misery, we should ask ourselves if we have </w:t>
            </w:r>
          </w:p>
          <w:p w14:paraId="0E5C7784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worked hard enough to cultivate personal values. It turns out that choosing to pursue four </w:t>
            </w:r>
          </w:p>
          <w:p w14:paraId="0C61C00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basic values of faith, family, community and work is the surest path to happiness. While the </w:t>
            </w:r>
          </w:p>
          <w:p w14:paraId="1D105B1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first three are fairly uncontroversial, work, though, seems less intuitive. Popular culture insists </w:t>
            </w:r>
          </w:p>
          <w:p w14:paraId="1782F14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our jobs are drudgery. However, throughout our history, flexible labour markets in developed </w:t>
            </w:r>
          </w:p>
          <w:p w14:paraId="156DD5B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countries and the dynamic society have also given us a unique say over our work – and made </w:t>
            </w:r>
          </w:p>
          <w:p w14:paraId="31AC2FB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our work uniquely relevant to our happiness. With greater say over our work, we learn that it </w:t>
            </w:r>
          </w:p>
          <w:p w14:paraId="35B014DE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unbelievably important for work to be rewarding, and this is emphatically not about money </w:t>
            </w:r>
          </w:p>
          <w:p w14:paraId="3F1D4CC2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but a sense of fulfilment. </w:t>
            </w:r>
          </w:p>
          <w:p w14:paraId="0F2689AA" w14:textId="77777777" w:rsidR="004B6F02" w:rsidRPr="00EC772A" w:rsidRDefault="004B6F02" w:rsidP="004B6F02">
            <w:pPr>
              <w:pStyle w:val="ListParagraph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7BF0F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D7DBAB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1301D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3A8354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  <w:p w14:paraId="0CCCE86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FCD52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89AD7B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D114A3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11799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  <w:p w14:paraId="1672A7E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9FB05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3CEF21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AEAE56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6301EC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4B6F02" w14:paraId="257F64A1" w14:textId="77777777" w:rsidTr="00DA7A36">
        <w:tc>
          <w:tcPr>
            <w:tcW w:w="851" w:type="dxa"/>
          </w:tcPr>
          <w:p w14:paraId="091CCFB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14:paraId="31596B29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Aristotle’s practical recipe for happiness is ripe for rediscovery. The challenge for society as </w:t>
            </w:r>
          </w:p>
          <w:p w14:paraId="4E70C8E7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move forward will be how to ensure that people are patient in their pursuit of happiness. </w:t>
            </w:r>
          </w:p>
          <w:p w14:paraId="57D82AE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need to develop happiness as a virtue, because today’s frenzied quest for happiness will </w:t>
            </w:r>
          </w:p>
          <w:p w14:paraId="1AF373E2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fail us for the simple reason that emotions never last. Perhaps it’s time to hop off the hedonic </w:t>
            </w:r>
          </w:p>
          <w:p w14:paraId="08B157E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treadmill and gain some perspective. After all, overinvesting in the search for happiness will </w:t>
            </w:r>
          </w:p>
          <w:p w14:paraId="1686189B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not result in any real change. This is a difficult pill to swallow. We like the idea that there’s </w:t>
            </w:r>
          </w:p>
          <w:p w14:paraId="316AA410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some form of ultimate happiness that can attained (We just need to go to the self-help </w:t>
            </w:r>
          </w:p>
          <w:p w14:paraId="6324C4A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section, or let our governments and employers create happiness for us). We like the idea that </w:t>
            </w:r>
          </w:p>
          <w:p w14:paraId="1499993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can alleviate all of our suffering permanently. We like the idea that we can be fulfilled and </w:t>
            </w:r>
          </w:p>
          <w:p w14:paraId="63974BD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satisfied forever. But we cannot – and it’s time to embrace a counterintuitive approach to </w:t>
            </w:r>
          </w:p>
          <w:p w14:paraId="3E462D4F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happiness. Work for it.</w:t>
            </w:r>
          </w:p>
          <w:p w14:paraId="757A1622" w14:textId="77777777" w:rsidR="004B6F02" w:rsidRPr="00EC772A" w:rsidRDefault="004B6F02" w:rsidP="004B6F02">
            <w:pPr>
              <w:pStyle w:val="ListParagraph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0161A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4CD81B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0B7CE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C3250D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711E9D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  <w:p w14:paraId="62B06465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085E18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0E8BAB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110DDD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4DC31C" w14:textId="77777777" w:rsidR="004B6F02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  <w:p w14:paraId="2842CB56" w14:textId="77777777" w:rsidR="004B6F02" w:rsidRPr="00EC772A" w:rsidRDefault="004B6F02" w:rsidP="00DA7A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4BD2A3" w14:textId="77777777" w:rsidR="004B6F02" w:rsidRDefault="004B6F02" w:rsidP="00664D7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E88A998" w14:textId="77777777" w:rsidR="0086641A" w:rsidRDefault="0086641A" w:rsidP="00664D7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BDF0BE8" w14:textId="4B759810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6D8751D" w14:textId="77777777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91184FF" w14:textId="77777777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027EB99" w14:textId="77777777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68638EE" w14:textId="795774BA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642CF1D" w14:textId="77777777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C105E67" w14:textId="77777777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B029193" w14:textId="77777777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C978D7E" w14:textId="2B25F863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D1BF37E" w14:textId="77777777" w:rsidR="0086641A" w:rsidRDefault="0086641A" w:rsidP="00664D7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222873C" w14:textId="67E40031" w:rsidR="008150CF" w:rsidRPr="006334BD" w:rsidRDefault="006334BD" w:rsidP="00664D7C">
      <w:pPr>
        <w:spacing w:after="0" w:line="24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6334BD">
        <w:rPr>
          <w:rFonts w:ascii="Arial" w:hAnsi="Arial" w:cs="Arial"/>
          <w:b/>
          <w:sz w:val="30"/>
          <w:szCs w:val="30"/>
          <w:u w:val="single"/>
        </w:rPr>
        <w:lastRenderedPageBreak/>
        <w:t xml:space="preserve">Questions </w:t>
      </w:r>
    </w:p>
    <w:p w14:paraId="30E8530F" w14:textId="65442A5D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>Q1)</w:t>
      </w:r>
      <w:r>
        <w:rPr>
          <w:rFonts w:ascii="Arial" w:hAnsi="Arial" w:cs="Arial"/>
          <w:sz w:val="24"/>
          <w:szCs w:val="24"/>
        </w:rPr>
        <w:t xml:space="preserve"> </w:t>
      </w:r>
      <w:r w:rsidRPr="006334BD">
        <w:rPr>
          <w:rFonts w:ascii="Arial" w:hAnsi="Arial" w:cs="Arial"/>
          <w:sz w:val="24"/>
          <w:szCs w:val="24"/>
        </w:rPr>
        <w:t>Suggest reasons for the author beginning the passage with a reference to Aristotle’s Nicomachean Ethics.</w:t>
      </w:r>
      <w:r>
        <w:rPr>
          <w:rFonts w:ascii="Arial" w:hAnsi="Arial" w:cs="Arial"/>
          <w:sz w:val="24"/>
          <w:szCs w:val="24"/>
        </w:rPr>
        <w:t xml:space="preserve"> [2]</w:t>
      </w:r>
    </w:p>
    <w:p w14:paraId="031A2999" w14:textId="1DBA9712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241C5" w14:textId="29972C4F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78BAA4B" w14:textId="3410BFAF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05AAD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44C5E5E" w14:textId="24A376D1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7E7CD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E11ECD8" w14:textId="2A4441F8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F772C8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71C1939" w14:textId="77777777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967E82" w14:textId="40CD17F0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Q2) </w:t>
      </w:r>
      <w:r w:rsidRPr="006334BD">
        <w:rPr>
          <w:rFonts w:ascii="Arial" w:hAnsi="Arial" w:cs="Arial"/>
          <w:sz w:val="24"/>
          <w:szCs w:val="24"/>
        </w:rPr>
        <w:t>Why does the author use the word ‘enshrines’ (line 6) with reference to happiness?</w:t>
      </w:r>
      <w:r>
        <w:rPr>
          <w:rFonts w:ascii="Arial" w:hAnsi="Arial" w:cs="Arial"/>
          <w:sz w:val="24"/>
          <w:szCs w:val="24"/>
        </w:rPr>
        <w:t xml:space="preserve"> [1]</w:t>
      </w:r>
    </w:p>
    <w:p w14:paraId="4FBD9D7F" w14:textId="01FB49B9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F413B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047FF06" w14:textId="354639D1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4C3AF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224E868" w14:textId="1503EB9D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2B41C" w14:textId="04211866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Q3) </w:t>
      </w:r>
      <w:r w:rsidRPr="006334BD">
        <w:rPr>
          <w:rFonts w:ascii="Arial" w:hAnsi="Arial" w:cs="Arial"/>
          <w:sz w:val="24"/>
          <w:szCs w:val="24"/>
        </w:rPr>
        <w:t xml:space="preserve">In lines 15-17, how does the author support his idea that people are now more interested in a ‘self-gratifying version of happiness than in the disciplined search for meaning’ (lines 12-13)? </w:t>
      </w:r>
      <w:r w:rsidRPr="006334BD">
        <w:rPr>
          <w:rFonts w:ascii="Arial" w:hAnsi="Arial" w:cs="Arial"/>
          <w:b/>
          <w:sz w:val="24"/>
          <w:szCs w:val="24"/>
        </w:rPr>
        <w:t>Use your own words as far as possible</w:t>
      </w:r>
      <w:r w:rsidRPr="006334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[3]</w:t>
      </w:r>
    </w:p>
    <w:p w14:paraId="04B1BEA6" w14:textId="08DCFC8C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757E62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47E252F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13F48" w14:textId="54D50F43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CB75E73" w14:textId="7CEB5B1F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5178F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EC5A8EF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3BA75" w14:textId="31746A83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A26EA3F" w14:textId="21F557BE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47EAD7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E091909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33DA3B" w14:textId="64F10098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CB0BCDC" w14:textId="7349FE23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78A16" w14:textId="431C369C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Q4) </w:t>
      </w:r>
      <w:r w:rsidRPr="006334BD">
        <w:rPr>
          <w:rFonts w:ascii="Arial" w:hAnsi="Arial" w:cs="Arial"/>
          <w:sz w:val="24"/>
          <w:szCs w:val="24"/>
        </w:rPr>
        <w:t>Suggest why the author uses the word ‘unsurprisingly’ in line 18.</w:t>
      </w:r>
      <w:r>
        <w:rPr>
          <w:rFonts w:ascii="Arial" w:hAnsi="Arial" w:cs="Arial"/>
          <w:sz w:val="24"/>
          <w:szCs w:val="24"/>
        </w:rPr>
        <w:t xml:space="preserve"> [2]</w:t>
      </w:r>
    </w:p>
    <w:p w14:paraId="1FA4EF50" w14:textId="157D9539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D546C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D7C8D26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2784A" w14:textId="1F39C1AF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5C82554" w14:textId="6A4CB751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89FA9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181F8A0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19A49" w14:textId="5AC8CBBC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43CE37B" w14:textId="0EEFCD03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6B3E7" w14:textId="77777777" w:rsidR="006334BD" w:rsidRDefault="00633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98B213" w14:textId="3A59C369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Q5) </w:t>
      </w:r>
      <w:r w:rsidRPr="006334BD">
        <w:rPr>
          <w:rFonts w:ascii="Arial" w:hAnsi="Arial" w:cs="Arial"/>
          <w:sz w:val="24"/>
          <w:szCs w:val="24"/>
        </w:rPr>
        <w:t>What is the author’s purpose in using the word ‘very’ in line 23?</w:t>
      </w:r>
      <w:r>
        <w:rPr>
          <w:rFonts w:ascii="Arial" w:hAnsi="Arial" w:cs="Arial"/>
          <w:sz w:val="24"/>
          <w:szCs w:val="24"/>
        </w:rPr>
        <w:t xml:space="preserve"> [2]</w:t>
      </w:r>
    </w:p>
    <w:p w14:paraId="0FBAD38F" w14:textId="0D52DB4F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F9FE8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25640D3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42EAE" w14:textId="29EF6A5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0CF51D0" w14:textId="0C8279F9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731B3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A1A9417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DFE08" w14:textId="71A09216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81148DC" w14:textId="0A24E4EF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F6377" w14:textId="1BA6656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Q6) </w:t>
      </w:r>
      <w:r w:rsidRPr="006334BD">
        <w:rPr>
          <w:rFonts w:ascii="Arial" w:hAnsi="Arial" w:cs="Arial"/>
          <w:sz w:val="24"/>
          <w:szCs w:val="24"/>
        </w:rPr>
        <w:t>Why has the author placed the term ‘quick fixes’ (line 28) in inverted commas?</w:t>
      </w:r>
      <w:r>
        <w:rPr>
          <w:rFonts w:ascii="Arial" w:hAnsi="Arial" w:cs="Arial"/>
          <w:sz w:val="24"/>
          <w:szCs w:val="24"/>
        </w:rPr>
        <w:t xml:space="preserve"> [1]</w:t>
      </w:r>
    </w:p>
    <w:p w14:paraId="344C1885" w14:textId="665579C9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A8B94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A995B26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2DFB31" w14:textId="1DDCC2FE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9313F06" w14:textId="44D9CBAC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75C79" w14:textId="0B279635" w:rsidR="008449BE" w:rsidRPr="008449BE" w:rsidRDefault="008449BE" w:rsidP="006334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Summary Writing </w:t>
      </w:r>
    </w:p>
    <w:p w14:paraId="2AC920D2" w14:textId="041425DF" w:rsidR="006334BD" w:rsidRP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Q7) </w:t>
      </w:r>
      <w:r w:rsidRPr="006334BD">
        <w:rPr>
          <w:rFonts w:ascii="Arial" w:hAnsi="Arial" w:cs="Arial"/>
          <w:sz w:val="24"/>
          <w:szCs w:val="24"/>
        </w:rPr>
        <w:t>Using material from paragraphs 4 to 6 only (lines 32–66), summarise how and why happiness is significant to society.</w:t>
      </w:r>
    </w:p>
    <w:p w14:paraId="00FCD8CE" w14:textId="77777777" w:rsidR="006334BD" w:rsidRP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16195E" w14:textId="2974D8CA" w:rsidR="006334BD" w:rsidRP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sz w:val="24"/>
          <w:szCs w:val="24"/>
        </w:rPr>
        <w:t xml:space="preserve">Write your summary in </w:t>
      </w:r>
      <w:r w:rsidRPr="006334BD">
        <w:rPr>
          <w:rFonts w:ascii="Arial" w:hAnsi="Arial" w:cs="Arial"/>
          <w:b/>
          <w:sz w:val="24"/>
          <w:szCs w:val="24"/>
        </w:rPr>
        <w:t>no more than 120 words</w:t>
      </w:r>
      <w:r w:rsidRPr="006334BD">
        <w:rPr>
          <w:rFonts w:ascii="Arial" w:hAnsi="Arial" w:cs="Arial"/>
          <w:sz w:val="24"/>
          <w:szCs w:val="24"/>
        </w:rPr>
        <w:t>, not counting the opening words which are printed below.</w:t>
      </w:r>
      <w:r w:rsidRPr="006334BD">
        <w:rPr>
          <w:rFonts w:ascii="Arial" w:hAnsi="Arial" w:cs="Arial"/>
          <w:b/>
          <w:sz w:val="24"/>
          <w:szCs w:val="24"/>
        </w:rPr>
        <w:t xml:space="preserve"> Use your own words as far as possible. </w:t>
      </w:r>
      <w:r>
        <w:rPr>
          <w:rFonts w:ascii="Arial" w:hAnsi="Arial" w:cs="Arial"/>
          <w:sz w:val="24"/>
          <w:szCs w:val="24"/>
        </w:rPr>
        <w:t>[8]</w:t>
      </w:r>
    </w:p>
    <w:p w14:paraId="0DD836BF" w14:textId="77777777" w:rsidR="006334BD" w:rsidRP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1D0C4" w14:textId="22728040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4BD">
        <w:rPr>
          <w:rFonts w:ascii="Arial" w:hAnsi="Arial" w:cs="Arial"/>
          <w:i/>
          <w:sz w:val="24"/>
          <w:szCs w:val="24"/>
        </w:rPr>
        <w:t>Happiness is significant because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</w:p>
    <w:p w14:paraId="5912F9D9" w14:textId="4807E83C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0C540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60BF9B2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51DAF" w14:textId="1627D82E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19D276B" w14:textId="54FDEB04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DD2B64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7D6A246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DECAB" w14:textId="35642CB0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F132165" w14:textId="7BF50823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08968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32452AC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62EDD" w14:textId="557A972A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B061872" w14:textId="13E4C6BA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B95FD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C15DD08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883F8" w14:textId="29D24CE3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3DC6E78" w14:textId="3A86A871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390F17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6049E14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F8CF64" w14:textId="6B71C175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6178DF5" w14:textId="50ADAB92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563A4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7DC5AE6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9BE964" w14:textId="75E8DBD8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146DFD0" w14:textId="1704E93C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2C569" w14:textId="08BA3145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485A6CF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45EE4" w14:textId="2C67C88D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43D383F" w14:textId="2BA39CE2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45F71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D8E496A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65554" w14:textId="349DD080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554805D" w14:textId="35CD3CAA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8EC6A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90278A6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D072C" w14:textId="3F45950D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B73EF35" w14:textId="59ACBC23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A5210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A2B11BF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48F60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BCB5E26" w14:textId="53E7BBD5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F0C281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A943CE4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DC706" w14:textId="5565B9C2" w:rsidR="006334BD" w:rsidRPr="006334BD" w:rsidRDefault="006334BD" w:rsidP="006334B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Q8) </w:t>
      </w:r>
      <w:r w:rsidRPr="006334BD">
        <w:rPr>
          <w:rFonts w:ascii="Arial" w:hAnsi="Arial" w:cs="Arial"/>
          <w:sz w:val="24"/>
          <w:szCs w:val="24"/>
        </w:rPr>
        <w:t xml:space="preserve">Explain why the author says that work is ‘less intuitive’ (line 75) than faith, family, and community in achieving happiness? </w:t>
      </w:r>
      <w:r w:rsidRPr="006334BD">
        <w:rPr>
          <w:rFonts w:ascii="Arial" w:hAnsi="Arial" w:cs="Arial"/>
          <w:b/>
          <w:sz w:val="24"/>
          <w:szCs w:val="24"/>
        </w:rPr>
        <w:t>Use your own words as far as possible</w:t>
      </w:r>
      <w:r w:rsidRPr="006334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[2]</w:t>
      </w:r>
    </w:p>
    <w:p w14:paraId="4AD4D691" w14:textId="62385FDA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A6B0D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F99BC45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20C9B" w14:textId="18EBCE8F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95FF2A2" w14:textId="60EBEA8B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D2BC0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8245212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91D174" w14:textId="51ABB801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5B8B15E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EE145" w14:textId="00FE50F5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Q9) </w:t>
      </w:r>
      <w:r w:rsidRPr="006334BD">
        <w:rPr>
          <w:rFonts w:ascii="Arial" w:hAnsi="Arial" w:cs="Arial"/>
          <w:sz w:val="24"/>
          <w:szCs w:val="24"/>
        </w:rPr>
        <w:t xml:space="preserve">In lines 76-78, what reasons does the author give to explain why our work can bring about happiness today? </w:t>
      </w:r>
      <w:r w:rsidRPr="006334BD">
        <w:rPr>
          <w:rFonts w:ascii="Arial" w:hAnsi="Arial" w:cs="Arial"/>
          <w:b/>
          <w:sz w:val="24"/>
          <w:szCs w:val="24"/>
        </w:rPr>
        <w:t>Use your own words as far as possible</w:t>
      </w:r>
      <w:r w:rsidRPr="006334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[2]</w:t>
      </w:r>
    </w:p>
    <w:p w14:paraId="1B7DECD4" w14:textId="09793AAB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865E8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77A5E41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C6B98" w14:textId="17F71D21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E254829" w14:textId="774E508A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8B716C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48AF82E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4C3E2" w14:textId="1DC2DE6B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7DB8111" w14:textId="1AF34CFC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D10EE" w14:textId="18A19B7F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Q10) </w:t>
      </w:r>
      <w:r w:rsidRPr="006334BD">
        <w:rPr>
          <w:rFonts w:ascii="Arial" w:hAnsi="Arial" w:cs="Arial"/>
          <w:sz w:val="24"/>
          <w:szCs w:val="24"/>
        </w:rPr>
        <w:t xml:space="preserve">In lines 81-86, what contrasts does the author make between what happiness should be and what it is today? </w:t>
      </w:r>
      <w:r w:rsidRPr="006334BD">
        <w:rPr>
          <w:rFonts w:ascii="Arial" w:hAnsi="Arial" w:cs="Arial"/>
          <w:b/>
          <w:sz w:val="24"/>
          <w:szCs w:val="24"/>
        </w:rPr>
        <w:t>Use your own words as far as possible.</w:t>
      </w:r>
      <w:r>
        <w:rPr>
          <w:rFonts w:ascii="Arial" w:hAnsi="Arial" w:cs="Arial"/>
          <w:sz w:val="24"/>
          <w:szCs w:val="24"/>
        </w:rPr>
        <w:t xml:space="preserve"> [2]</w:t>
      </w:r>
    </w:p>
    <w:p w14:paraId="051CF356" w14:textId="42AFE523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D6D85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DFF5445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640B6" w14:textId="2B9B3816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CC37E81" w14:textId="72D904E2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DCA88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A9F98AC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D512F9" w14:textId="348F74CD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A047691" w14:textId="35A90D10" w:rsidR="006334BD" w:rsidRPr="006334BD" w:rsidRDefault="006334BD" w:rsidP="006334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Application Question </w:t>
      </w:r>
    </w:p>
    <w:p w14:paraId="6A0EDB09" w14:textId="7E80B09D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Q11) </w:t>
      </w:r>
      <w:r w:rsidRPr="006334BD">
        <w:rPr>
          <w:rFonts w:ascii="Arial" w:hAnsi="Arial" w:cs="Arial"/>
          <w:sz w:val="24"/>
          <w:szCs w:val="24"/>
        </w:rPr>
        <w:t xml:space="preserve">In this article, Hugh Gugh makes a number of observations about happiness and our modern-day pursuit of it. How far would you agree with his observations, relating your arguments to your own experience and that of your society? </w:t>
      </w:r>
      <w:r>
        <w:rPr>
          <w:rFonts w:ascii="Arial" w:hAnsi="Arial" w:cs="Arial"/>
          <w:sz w:val="24"/>
          <w:szCs w:val="24"/>
        </w:rPr>
        <w:t>[10]</w:t>
      </w:r>
    </w:p>
    <w:p w14:paraId="5ECCED02" w14:textId="76AD4D59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49EC0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09B2690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D578D" w14:textId="7A5E4B31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E7792A9" w14:textId="1C421A9D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4B34C0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9338252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3BBDF" w14:textId="6569514A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460721B" w14:textId="530630B4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D7CF5D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F3B1619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73A64" w14:textId="588E8945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F34F96D" w14:textId="5E51B0E0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0E289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04F5D56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B58F6" w14:textId="50C3AA88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D71F3BA" w14:textId="17A01BFC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47BF3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B23FA4F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E5E4C" w14:textId="23554AEF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287EBB" w14:textId="1E927F7D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88536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56B1101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190AF" w14:textId="27DE1BE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EE12A10" w14:textId="6F1763AD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52FE2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85AAA92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7E911" w14:textId="54EE2054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E5B22C9" w14:textId="195264EB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1B741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BB03AC3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6546E" w14:textId="193C1701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14B2ED9" w14:textId="2C50F820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92B94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D19A5B5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BAD6E" w14:textId="6850D4E2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003D233" w14:textId="2DA397D0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40495A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54AEA38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3E39F" w14:textId="07CF2304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07EF505" w14:textId="118A8CDF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1E6E6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053DB92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B0881" w14:textId="20F06BD4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265661A" w14:textId="470AD53A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D7899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6887B85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2ED7D" w14:textId="1C1351AC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C30F4C0" w14:textId="6D2A253E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D93CA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E8B834E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39DE9" w14:textId="3166DECD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27E3CF5" w14:textId="4FF55EB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E41BD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33F78E9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775D34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17C67F2" w14:textId="793F5633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CBE208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DDAD938" w14:textId="6BAB1895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5CE93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DDAF781" w14:textId="1AE2DEE2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E202B7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C8D32C9" w14:textId="3C8EFB13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562EA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442E483" w14:textId="71F05F01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C12D8B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D79ABD1" w14:textId="20FD0550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6A25A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5C1A368" w14:textId="63AF1ACE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9D925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FA42EF2" w14:textId="56FC5B79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6B4F9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A4E148A" w14:textId="350968D5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909137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5078BF2" w14:textId="3E1FBDB4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1D425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2BD6A3F" w14:textId="36546071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88F4E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E049016" w14:textId="793E9214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53585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076F516" w14:textId="4302F1C7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03764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3023D8D" w14:textId="6B59EA1E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73444D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377653A" w14:textId="4F101CE8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EFEFC0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831CF71" w14:textId="34CD8074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88635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AC5A49A" w14:textId="48516610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E487E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5C5403D" w14:textId="0F6FC5A5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6B7E1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DFE0370" w14:textId="5C59048F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066EC7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E10C946" w14:textId="22D494CC" w:rsidR="006334BD" w:rsidRDefault="006334BD" w:rsidP="0066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E35309" w14:textId="77777777" w:rsidR="006334BD" w:rsidRDefault="006334BD" w:rsidP="00633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sectPr w:rsidR="006334BD" w:rsidSect="0086641A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E6C6" w14:textId="77777777" w:rsidR="00D20065" w:rsidRDefault="00D20065" w:rsidP="00566AB3">
      <w:pPr>
        <w:spacing w:after="0" w:line="240" w:lineRule="auto"/>
      </w:pPr>
      <w:r>
        <w:separator/>
      </w:r>
    </w:p>
  </w:endnote>
  <w:endnote w:type="continuationSeparator" w:id="0">
    <w:p w14:paraId="1FA3E328" w14:textId="77777777" w:rsidR="00D20065" w:rsidRDefault="00D20065" w:rsidP="0056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284D" w14:textId="77777777" w:rsidR="0017372C" w:rsidRDefault="0017372C" w:rsidP="00526A86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</w:t>
    </w:r>
    <w:r w:rsidR="0086641A">
      <w:rPr>
        <w:rFonts w:ascii="Arial" w:hAnsi="Arial" w:cs="Arial"/>
        <w:sz w:val="20"/>
        <w:szCs w:val="20"/>
      </w:rPr>
      <w:t xml:space="preserve"> (2</w:t>
    </w:r>
    <w:r w:rsidR="0086641A" w:rsidRPr="0086641A">
      <w:rPr>
        <w:rFonts w:ascii="Arial" w:hAnsi="Arial" w:cs="Arial"/>
        <w:sz w:val="20"/>
        <w:szCs w:val="20"/>
        <w:vertAlign w:val="superscript"/>
      </w:rPr>
      <w:t>nd</w:t>
    </w:r>
    <w:r w:rsidR="0086641A">
      <w:rPr>
        <w:rFonts w:ascii="Arial" w:hAnsi="Arial" w:cs="Arial"/>
        <w:sz w:val="20"/>
        <w:szCs w:val="20"/>
      </w:rPr>
      <w:t xml:space="preserve"> Storey)</w:t>
    </w:r>
    <w:r w:rsidRPr="009B23EC">
      <w:rPr>
        <w:rFonts w:ascii="Arial" w:hAnsi="Arial" w:cs="Arial"/>
        <w:sz w:val="20"/>
        <w:szCs w:val="20"/>
      </w:rPr>
      <w:t> Singapore 570283</w:t>
    </w:r>
  </w:p>
  <w:p w14:paraId="7763DA20" w14:textId="77777777" w:rsidR="0017372C" w:rsidRPr="003829CF" w:rsidRDefault="0017372C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86641A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7A8A" w14:textId="77777777" w:rsidR="00D20065" w:rsidRDefault="00D20065" w:rsidP="00566AB3">
      <w:pPr>
        <w:spacing w:after="0" w:line="240" w:lineRule="auto"/>
      </w:pPr>
      <w:r>
        <w:separator/>
      </w:r>
    </w:p>
  </w:footnote>
  <w:footnote w:type="continuationSeparator" w:id="0">
    <w:p w14:paraId="519E374A" w14:textId="77777777" w:rsidR="00D20065" w:rsidRDefault="00D20065" w:rsidP="0056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152F" w14:textId="77777777" w:rsidR="0017372C" w:rsidRPr="00642770" w:rsidRDefault="0017372C" w:rsidP="00642770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noProof/>
        <w:lang w:eastAsia="zh-CN"/>
      </w:rPr>
      <w:drawing>
        <wp:inline distT="0" distB="0" distL="0" distR="0" wp14:anchorId="4D77268D" wp14:editId="6F0ECC35">
          <wp:extent cx="1685925" cy="590550"/>
          <wp:effectExtent l="0" t="0" r="9525" b="0"/>
          <wp:docPr id="1" name="Picture 1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D80" w:rsidRPr="00B53D80">
          <w:rPr>
            <w:b/>
            <w:bCs/>
            <w:noProof/>
          </w:rPr>
          <w:t>18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1A1"/>
    <w:multiLevelType w:val="hybridMultilevel"/>
    <w:tmpl w:val="4F4EFC6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B326C"/>
    <w:multiLevelType w:val="hybridMultilevel"/>
    <w:tmpl w:val="2DAA3B8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24E"/>
    <w:multiLevelType w:val="hybridMultilevel"/>
    <w:tmpl w:val="DD50F27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C2CB9"/>
    <w:multiLevelType w:val="hybridMultilevel"/>
    <w:tmpl w:val="E35018BA"/>
    <w:lvl w:ilvl="0" w:tplc="3416B6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341A"/>
    <w:multiLevelType w:val="hybridMultilevel"/>
    <w:tmpl w:val="66FA0650"/>
    <w:lvl w:ilvl="0" w:tplc="215E7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72217"/>
    <w:multiLevelType w:val="hybridMultilevel"/>
    <w:tmpl w:val="9B6E355A"/>
    <w:lvl w:ilvl="0" w:tplc="06DE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C38"/>
    <w:multiLevelType w:val="hybridMultilevel"/>
    <w:tmpl w:val="4FFE4DB6"/>
    <w:lvl w:ilvl="0" w:tplc="8E0259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46DA3"/>
    <w:multiLevelType w:val="hybridMultilevel"/>
    <w:tmpl w:val="CFF80C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6715C"/>
    <w:multiLevelType w:val="hybridMultilevel"/>
    <w:tmpl w:val="79E01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225EB"/>
    <w:multiLevelType w:val="hybridMultilevel"/>
    <w:tmpl w:val="C73A904E"/>
    <w:lvl w:ilvl="0" w:tplc="A51E212A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94B8035E">
      <w:start w:val="1"/>
      <w:numFmt w:val="bullet"/>
      <w:lvlText w:val="o"/>
      <w:lvlJc w:val="left"/>
      <w:pPr>
        <w:ind w:left="1200" w:hanging="361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8B8CDBA2">
      <w:start w:val="1"/>
      <w:numFmt w:val="bullet"/>
      <w:lvlText w:val=""/>
      <w:lvlJc w:val="left"/>
      <w:pPr>
        <w:ind w:left="1920" w:hanging="361"/>
      </w:pPr>
      <w:rPr>
        <w:rFonts w:ascii="Wingdings" w:eastAsia="Wingdings" w:hAnsi="Wingdings" w:hint="default"/>
        <w:w w:val="100"/>
        <w:sz w:val="20"/>
        <w:szCs w:val="20"/>
      </w:rPr>
    </w:lvl>
    <w:lvl w:ilvl="3" w:tplc="5E289736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4" w:tplc="68365462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9CA85C78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01F09BF2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7" w:tplc="1D00D04A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5F1C5470">
      <w:start w:val="1"/>
      <w:numFmt w:val="bullet"/>
      <w:lvlText w:val="•"/>
      <w:lvlJc w:val="left"/>
      <w:pPr>
        <w:ind w:left="7680" w:hanging="361"/>
      </w:pPr>
      <w:rPr>
        <w:rFonts w:hint="default"/>
      </w:rPr>
    </w:lvl>
  </w:abstractNum>
  <w:abstractNum w:abstractNumId="10" w15:restartNumberingAfterBreak="0">
    <w:nsid w:val="61FC5164"/>
    <w:multiLevelType w:val="hybridMultilevel"/>
    <w:tmpl w:val="9342F30C"/>
    <w:lvl w:ilvl="0" w:tplc="9FC01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B2690"/>
    <w:multiLevelType w:val="hybridMultilevel"/>
    <w:tmpl w:val="E56C04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9577B"/>
    <w:multiLevelType w:val="hybridMultilevel"/>
    <w:tmpl w:val="C32E6DFE"/>
    <w:lvl w:ilvl="0" w:tplc="9FC01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941CC"/>
    <w:multiLevelType w:val="hybridMultilevel"/>
    <w:tmpl w:val="038450E0"/>
    <w:lvl w:ilvl="0" w:tplc="F822F112">
      <w:start w:val="1"/>
      <w:numFmt w:val="decimal"/>
      <w:lvlText w:val="%1"/>
      <w:lvlJc w:val="left"/>
      <w:pPr>
        <w:ind w:left="538" w:hanging="438"/>
      </w:pPr>
      <w:rPr>
        <w:rFonts w:ascii="Arial" w:eastAsia="Arial" w:hAnsi="Arial" w:hint="default"/>
        <w:w w:val="100"/>
        <w:sz w:val="20"/>
        <w:szCs w:val="20"/>
      </w:rPr>
    </w:lvl>
    <w:lvl w:ilvl="1" w:tplc="093ED590">
      <w:start w:val="1"/>
      <w:numFmt w:val="bullet"/>
      <w:lvlText w:val="•"/>
      <w:lvlJc w:val="left"/>
      <w:pPr>
        <w:ind w:left="1520" w:hanging="438"/>
      </w:pPr>
      <w:rPr>
        <w:rFonts w:hint="default"/>
      </w:rPr>
    </w:lvl>
    <w:lvl w:ilvl="2" w:tplc="B396F298">
      <w:start w:val="1"/>
      <w:numFmt w:val="bullet"/>
      <w:lvlText w:val="•"/>
      <w:lvlJc w:val="left"/>
      <w:pPr>
        <w:ind w:left="2500" w:hanging="438"/>
      </w:pPr>
      <w:rPr>
        <w:rFonts w:hint="default"/>
      </w:rPr>
    </w:lvl>
    <w:lvl w:ilvl="3" w:tplc="38CEBE7E">
      <w:start w:val="1"/>
      <w:numFmt w:val="bullet"/>
      <w:lvlText w:val="•"/>
      <w:lvlJc w:val="left"/>
      <w:pPr>
        <w:ind w:left="3480" w:hanging="438"/>
      </w:pPr>
      <w:rPr>
        <w:rFonts w:hint="default"/>
      </w:rPr>
    </w:lvl>
    <w:lvl w:ilvl="4" w:tplc="7F80E79C">
      <w:start w:val="1"/>
      <w:numFmt w:val="bullet"/>
      <w:lvlText w:val="•"/>
      <w:lvlJc w:val="left"/>
      <w:pPr>
        <w:ind w:left="4460" w:hanging="438"/>
      </w:pPr>
      <w:rPr>
        <w:rFonts w:hint="default"/>
      </w:rPr>
    </w:lvl>
    <w:lvl w:ilvl="5" w:tplc="F7F4F0CE">
      <w:start w:val="1"/>
      <w:numFmt w:val="bullet"/>
      <w:lvlText w:val="•"/>
      <w:lvlJc w:val="left"/>
      <w:pPr>
        <w:ind w:left="5440" w:hanging="438"/>
      </w:pPr>
      <w:rPr>
        <w:rFonts w:hint="default"/>
      </w:rPr>
    </w:lvl>
    <w:lvl w:ilvl="6" w:tplc="D37CF142">
      <w:start w:val="1"/>
      <w:numFmt w:val="bullet"/>
      <w:lvlText w:val="•"/>
      <w:lvlJc w:val="left"/>
      <w:pPr>
        <w:ind w:left="6420" w:hanging="438"/>
      </w:pPr>
      <w:rPr>
        <w:rFonts w:hint="default"/>
      </w:rPr>
    </w:lvl>
    <w:lvl w:ilvl="7" w:tplc="2CCE43A0">
      <w:start w:val="1"/>
      <w:numFmt w:val="bullet"/>
      <w:lvlText w:val="•"/>
      <w:lvlJc w:val="left"/>
      <w:pPr>
        <w:ind w:left="7400" w:hanging="438"/>
      </w:pPr>
      <w:rPr>
        <w:rFonts w:hint="default"/>
      </w:rPr>
    </w:lvl>
    <w:lvl w:ilvl="8" w:tplc="E610AE00">
      <w:start w:val="1"/>
      <w:numFmt w:val="bullet"/>
      <w:lvlText w:val="•"/>
      <w:lvlJc w:val="left"/>
      <w:pPr>
        <w:ind w:left="8380" w:hanging="438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2596"/>
    <w:rsid w:val="00010784"/>
    <w:rsid w:val="00012137"/>
    <w:rsid w:val="0003230D"/>
    <w:rsid w:val="00034FFC"/>
    <w:rsid w:val="00057657"/>
    <w:rsid w:val="00085331"/>
    <w:rsid w:val="000A4E14"/>
    <w:rsid w:val="000C753C"/>
    <w:rsid w:val="00102138"/>
    <w:rsid w:val="001040E6"/>
    <w:rsid w:val="0012254B"/>
    <w:rsid w:val="0017372C"/>
    <w:rsid w:val="002344C6"/>
    <w:rsid w:val="0028240B"/>
    <w:rsid w:val="00293657"/>
    <w:rsid w:val="002E71DB"/>
    <w:rsid w:val="0031040D"/>
    <w:rsid w:val="00327B13"/>
    <w:rsid w:val="0038269D"/>
    <w:rsid w:val="003829CF"/>
    <w:rsid w:val="00393F79"/>
    <w:rsid w:val="003B1612"/>
    <w:rsid w:val="003C06BE"/>
    <w:rsid w:val="003E09C5"/>
    <w:rsid w:val="003E30C1"/>
    <w:rsid w:val="00432B64"/>
    <w:rsid w:val="004375D0"/>
    <w:rsid w:val="004500D2"/>
    <w:rsid w:val="00467A62"/>
    <w:rsid w:val="00470532"/>
    <w:rsid w:val="00492229"/>
    <w:rsid w:val="00493DAD"/>
    <w:rsid w:val="004B36F2"/>
    <w:rsid w:val="004B6F02"/>
    <w:rsid w:val="004B7AB6"/>
    <w:rsid w:val="004C2575"/>
    <w:rsid w:val="004E7A1B"/>
    <w:rsid w:val="004F15E7"/>
    <w:rsid w:val="0051795C"/>
    <w:rsid w:val="00521EF8"/>
    <w:rsid w:val="00526A86"/>
    <w:rsid w:val="00531697"/>
    <w:rsid w:val="005352BD"/>
    <w:rsid w:val="005359A8"/>
    <w:rsid w:val="00541331"/>
    <w:rsid w:val="00566AB3"/>
    <w:rsid w:val="00576E66"/>
    <w:rsid w:val="00586654"/>
    <w:rsid w:val="00590611"/>
    <w:rsid w:val="00600FC6"/>
    <w:rsid w:val="006334BD"/>
    <w:rsid w:val="00642770"/>
    <w:rsid w:val="0065379B"/>
    <w:rsid w:val="00664D7C"/>
    <w:rsid w:val="00672821"/>
    <w:rsid w:val="006B5DDB"/>
    <w:rsid w:val="006F068B"/>
    <w:rsid w:val="006F65BD"/>
    <w:rsid w:val="00722323"/>
    <w:rsid w:val="00727BD2"/>
    <w:rsid w:val="00740F10"/>
    <w:rsid w:val="00756FB3"/>
    <w:rsid w:val="00773703"/>
    <w:rsid w:val="00773A7B"/>
    <w:rsid w:val="0078031E"/>
    <w:rsid w:val="007822E0"/>
    <w:rsid w:val="008128FD"/>
    <w:rsid w:val="008150CF"/>
    <w:rsid w:val="00841266"/>
    <w:rsid w:val="008449BE"/>
    <w:rsid w:val="0086641A"/>
    <w:rsid w:val="0088290F"/>
    <w:rsid w:val="00887725"/>
    <w:rsid w:val="00895695"/>
    <w:rsid w:val="008A5032"/>
    <w:rsid w:val="00916D3A"/>
    <w:rsid w:val="00932858"/>
    <w:rsid w:val="0095303B"/>
    <w:rsid w:val="009A5DD8"/>
    <w:rsid w:val="009B23EC"/>
    <w:rsid w:val="009C4D38"/>
    <w:rsid w:val="009C6867"/>
    <w:rsid w:val="009C6F11"/>
    <w:rsid w:val="009F62AA"/>
    <w:rsid w:val="00A04D64"/>
    <w:rsid w:val="00A152BB"/>
    <w:rsid w:val="00A2101D"/>
    <w:rsid w:val="00A2493F"/>
    <w:rsid w:val="00A41008"/>
    <w:rsid w:val="00A41541"/>
    <w:rsid w:val="00A54943"/>
    <w:rsid w:val="00A66883"/>
    <w:rsid w:val="00AA1EEF"/>
    <w:rsid w:val="00AB17C3"/>
    <w:rsid w:val="00AB25AF"/>
    <w:rsid w:val="00AE0AA7"/>
    <w:rsid w:val="00AE72A0"/>
    <w:rsid w:val="00AF1D50"/>
    <w:rsid w:val="00B117CA"/>
    <w:rsid w:val="00B212CC"/>
    <w:rsid w:val="00B53D80"/>
    <w:rsid w:val="00BB5672"/>
    <w:rsid w:val="00BE053E"/>
    <w:rsid w:val="00C165A7"/>
    <w:rsid w:val="00C20BCD"/>
    <w:rsid w:val="00C23A9A"/>
    <w:rsid w:val="00C4696F"/>
    <w:rsid w:val="00C71718"/>
    <w:rsid w:val="00CA53BB"/>
    <w:rsid w:val="00CA72BB"/>
    <w:rsid w:val="00CD17D7"/>
    <w:rsid w:val="00CF3FF2"/>
    <w:rsid w:val="00D14004"/>
    <w:rsid w:val="00D17E0B"/>
    <w:rsid w:val="00D20065"/>
    <w:rsid w:val="00D265BB"/>
    <w:rsid w:val="00D54F04"/>
    <w:rsid w:val="00D5643D"/>
    <w:rsid w:val="00D72217"/>
    <w:rsid w:val="00D871F9"/>
    <w:rsid w:val="00E64AF6"/>
    <w:rsid w:val="00E7508B"/>
    <w:rsid w:val="00EA6D6C"/>
    <w:rsid w:val="00F02D8C"/>
    <w:rsid w:val="00F23B9B"/>
    <w:rsid w:val="00F24957"/>
    <w:rsid w:val="00F91F5A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CF70E"/>
  <w15:chartTrackingRefBased/>
  <w15:docId w15:val="{46025EDE-84E2-42FE-B01A-598C37C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B3"/>
  </w:style>
  <w:style w:type="paragraph" w:styleId="Heading1">
    <w:name w:val="heading 1"/>
    <w:basedOn w:val="Normal"/>
    <w:next w:val="Normal"/>
    <w:link w:val="Heading1Char"/>
    <w:qFormat/>
    <w:rsid w:val="00EA6D6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657"/>
    <w:pPr>
      <w:ind w:left="720"/>
      <w:contextualSpacing/>
    </w:pPr>
    <w:rPr>
      <w:rFonts w:eastAsiaTheme="minorEastAsia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A6D6C"/>
    <w:rPr>
      <w:rFonts w:ascii="Arial" w:eastAsia="Times New Roman" w:hAnsi="Arial" w:cs="Arial"/>
      <w:b/>
      <w:bCs/>
      <w:sz w:val="23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5032"/>
    <w:pPr>
      <w:widowControl w:val="0"/>
      <w:spacing w:after="0" w:line="240" w:lineRule="auto"/>
    </w:pPr>
    <w:rPr>
      <w:lang w:val="en-US"/>
    </w:rPr>
  </w:style>
  <w:style w:type="character" w:customStyle="1" w:styleId="ilad1">
    <w:name w:val="il_ad1"/>
    <w:rsid w:val="00F02D8C"/>
    <w:rPr>
      <w:strike w:val="0"/>
      <w:dstrike w:val="0"/>
      <w:vanish w:val="0"/>
      <w:webHidden w:val="0"/>
      <w:color w:val="FF56FF"/>
      <w:u w:val="none"/>
      <w:effect w:val="none"/>
      <w:specVanish w:val="0"/>
    </w:rPr>
  </w:style>
  <w:style w:type="paragraph" w:styleId="NoSpacing">
    <w:name w:val="No Spacing"/>
    <w:uiPriority w:val="1"/>
    <w:qFormat/>
    <w:rsid w:val="0049222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Goh Shi Qi</cp:lastModifiedBy>
  <cp:revision>3</cp:revision>
  <cp:lastPrinted>2019-08-24T05:27:00Z</cp:lastPrinted>
  <dcterms:created xsi:type="dcterms:W3CDTF">2019-08-30T09:21:00Z</dcterms:created>
  <dcterms:modified xsi:type="dcterms:W3CDTF">2021-07-15T06:27:00Z</dcterms:modified>
</cp:coreProperties>
</file>